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0F0A9F">
        <w:rPr>
          <w:rFonts w:ascii="Times New Roman" w:hAnsi="Times New Roman" w:cs="Times New Roman"/>
          <w:sz w:val="24"/>
          <w:szCs w:val="24"/>
        </w:rPr>
        <w:t>9</w:t>
      </w:r>
      <w:r w:rsidR="00770889">
        <w:rPr>
          <w:rFonts w:ascii="Times New Roman" w:hAnsi="Times New Roman" w:cs="Times New Roman"/>
          <w:sz w:val="24"/>
          <w:szCs w:val="24"/>
        </w:rPr>
        <w:t>-</w:t>
      </w:r>
      <w:r w:rsidR="0017394E">
        <w:rPr>
          <w:rFonts w:ascii="Times New Roman" w:hAnsi="Times New Roman" w:cs="Times New Roman"/>
          <w:sz w:val="24"/>
          <w:szCs w:val="24"/>
        </w:rPr>
        <w:t>20</w:t>
      </w:r>
      <w:r w:rsidR="00305D9A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1428" w:rsidRDefault="00F169C6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</w:t>
            </w:r>
            <w:r w:rsidR="000F0A9F">
              <w:rPr>
                <w:rFonts w:ascii="Times New Roman" w:hAnsi="Times New Roman" w:cs="Times New Roman"/>
                <w:sz w:val="24"/>
                <w:szCs w:val="24"/>
              </w:rPr>
              <w:t>ть, городской округ Щёлково, п. Лесные Поляны, ул. Заводская</w:t>
            </w:r>
          </w:p>
          <w:p w:rsidR="00B11143" w:rsidRDefault="00B11143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20B8" w:rsidRPr="00504546" w:rsidRDefault="00BF211B" w:rsidP="000F0A9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0A9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 w:rsidRPr="00BF21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C20B8" w:rsidRDefault="000F0A9F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F5" w:rsidRDefault="00AB06F5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95FE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569D"/>
    <w:rsid w:val="00BD1455"/>
    <w:rsid w:val="00BE253B"/>
    <w:rsid w:val="00BE4308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8629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2020-03-25T07:38:00Z</dcterms:created>
  <dcterms:modified xsi:type="dcterms:W3CDTF">2020-03-25T07:38:00Z</dcterms:modified>
</cp:coreProperties>
</file>