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BF4785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226E4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 xml:space="preserve">Администрации городского округа Щёлково 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>от</w:t>
            </w:r>
            <w:r w:rsidR="00226E47">
              <w:rPr>
                <w:sz w:val="28"/>
                <w:szCs w:val="28"/>
              </w:rPr>
              <w:t> </w:t>
            </w:r>
            <w:r w:rsidR="00226E47">
              <w:rPr>
                <w:rFonts w:ascii="Times New Roman" w:hAnsi="Times New Roman"/>
                <w:sz w:val="24"/>
                <w:szCs w:val="24"/>
              </w:rPr>
              <w:t>26.05.2025 № 52-р</w:t>
            </w:r>
            <w:r w:rsidR="005C74D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226E47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соблюдения 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>Муниципальным бюджетным учреждением дополнительного образования Детской музыкальной школой городского округа Щёлково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 нужд в отношении закупок на выполнение работ по текущему ремонту</w:t>
            </w:r>
            <w:bookmarkStart w:id="0" w:name="_GoBack"/>
            <w:bookmarkEnd w:id="0"/>
            <w:r w:rsidR="00226E47" w:rsidRPr="00226E47">
              <w:rPr>
                <w:rFonts w:ascii="Times New Roman" w:hAnsi="Times New Roman"/>
                <w:sz w:val="24"/>
                <w:szCs w:val="24"/>
              </w:rPr>
              <w:t xml:space="preserve"> помещений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444EA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 рамках осуществления полномочий по внутреннему муниципальному финансовому контролю на 2025 год, утверждённы</w:t>
            </w:r>
            <w:r w:rsidR="005C74D4">
              <w:rPr>
                <w:rFonts w:ascii="Times New Roman" w:hAnsi="Times New Roman"/>
                <w:sz w:val="24"/>
                <w:szCs w:val="24"/>
              </w:rPr>
              <w:t>й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 xml:space="preserve"> распоряжением Администрации городского округа Щёлково от</w:t>
            </w:r>
            <w:r w:rsidR="00444EA6">
              <w:rPr>
                <w:rFonts w:ascii="Times New Roman" w:hAnsi="Times New Roman"/>
                <w:sz w:val="24"/>
                <w:szCs w:val="24"/>
              </w:rPr>
              <w:t> </w:t>
            </w:r>
            <w:r w:rsidR="005C74D4" w:rsidRPr="005C74D4">
              <w:rPr>
                <w:rFonts w:ascii="Times New Roman" w:hAnsi="Times New Roman"/>
                <w:sz w:val="24"/>
                <w:szCs w:val="24"/>
              </w:rPr>
              <w:t>26.12.2024 № 100-р.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226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>бюджетн</w:t>
            </w:r>
            <w:r w:rsidR="00145831">
              <w:rPr>
                <w:rFonts w:ascii="Times New Roman" w:hAnsi="Times New Roman"/>
                <w:sz w:val="24"/>
                <w:szCs w:val="24"/>
              </w:rPr>
              <w:t>ое</w:t>
            </w:r>
            <w:r w:rsidR="00145831" w:rsidRPr="001458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D4D4A" w:rsidRPr="00BD4D4A">
              <w:rPr>
                <w:rFonts w:ascii="Times New Roman" w:hAnsi="Times New Roman"/>
                <w:sz w:val="24"/>
                <w:szCs w:val="24"/>
              </w:rPr>
              <w:t xml:space="preserve">учреждение 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>дополнительного образования Детск</w:t>
            </w:r>
            <w:r w:rsidR="00226E47">
              <w:rPr>
                <w:rFonts w:ascii="Times New Roman" w:hAnsi="Times New Roman"/>
                <w:sz w:val="24"/>
                <w:szCs w:val="24"/>
              </w:rPr>
              <w:t>ая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 xml:space="preserve"> музыкальн</w:t>
            </w:r>
            <w:r w:rsidR="00226E47">
              <w:rPr>
                <w:rFonts w:ascii="Times New Roman" w:hAnsi="Times New Roman"/>
                <w:sz w:val="24"/>
                <w:szCs w:val="24"/>
              </w:rPr>
              <w:t>ая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 xml:space="preserve"> школ</w:t>
            </w:r>
            <w:r w:rsidR="00226E47">
              <w:rPr>
                <w:rFonts w:ascii="Times New Roman" w:hAnsi="Times New Roman"/>
                <w:sz w:val="24"/>
                <w:szCs w:val="24"/>
              </w:rPr>
              <w:t>а</w:t>
            </w:r>
            <w:r w:rsidR="00226E47" w:rsidRPr="00226E47">
              <w:rPr>
                <w:rFonts w:ascii="Times New Roman" w:hAnsi="Times New Roman"/>
                <w:sz w:val="24"/>
                <w:szCs w:val="24"/>
              </w:rPr>
              <w:t xml:space="preserve"> городского округа Щёлково</w:t>
            </w:r>
            <w:r w:rsidR="00BD4D4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226E4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226E47">
              <w:rPr>
                <w:rFonts w:ascii="Times New Roman" w:hAnsi="Times New Roman"/>
                <w:sz w:val="24"/>
                <w:szCs w:val="24"/>
              </w:rPr>
              <w:t>3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185630">
              <w:rPr>
                <w:rFonts w:ascii="Times New Roman" w:hAnsi="Times New Roman"/>
                <w:sz w:val="24"/>
                <w:szCs w:val="24"/>
              </w:rPr>
              <w:t xml:space="preserve">истекший период 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185630">
              <w:rPr>
                <w:rFonts w:ascii="Times New Roman" w:hAnsi="Times New Roman"/>
                <w:sz w:val="24"/>
                <w:szCs w:val="24"/>
              </w:rPr>
              <w:t>а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829A9">
            <w:pPr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226E47" w:rsidP="005C74D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6E47">
              <w:rPr>
                <w:rFonts w:ascii="Times New Roman" w:hAnsi="Times New Roman"/>
                <w:sz w:val="24"/>
                <w:szCs w:val="24"/>
              </w:rPr>
              <w:t>с 02.06.2025 по 18.07.2025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226E47" w:rsidRDefault="00226E47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226E47" w:rsidRDefault="00226E47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D16F06" w:rsidRDefault="00D16F06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Pr="00145831" w:rsidRDefault="003D3421" w:rsidP="007658A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5C74D4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145831" w:rsidRPr="00145831">
              <w:rPr>
                <w:rFonts w:ascii="Times New Roman" w:hAnsi="Times New Roman"/>
                <w:b/>
                <w:sz w:val="24"/>
                <w:szCs w:val="24"/>
              </w:rPr>
              <w:t xml:space="preserve">бюджетное </w:t>
            </w:r>
            <w:r w:rsidR="00226E47" w:rsidRPr="00226E47">
              <w:rPr>
                <w:rFonts w:ascii="Times New Roman" w:hAnsi="Times New Roman"/>
                <w:b/>
                <w:sz w:val="24"/>
                <w:szCs w:val="24"/>
              </w:rPr>
              <w:t>учреждение дополнительного образования Детская музыкальная школа городского округа Щёлково</w:t>
            </w:r>
            <w:r w:rsidR="00BD4D4A" w:rsidRPr="00BD4D4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D16F06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2277B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A2050" w:rsidRPr="00ED0130" w:rsidTr="00E15858">
        <w:trPr>
          <w:trHeight w:val="415"/>
        </w:trPr>
        <w:tc>
          <w:tcPr>
            <w:tcW w:w="567" w:type="dxa"/>
          </w:tcPr>
          <w:p w:rsidR="00BA2050" w:rsidRDefault="00BA2050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2" w:type="dxa"/>
            <w:vAlign w:val="center"/>
          </w:tcPr>
          <w:p w:rsidR="00BA2050" w:rsidRPr="00AF1C4C" w:rsidRDefault="00BA2050" w:rsidP="00D4475C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Нарушение 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условий соглашений 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 предоставлении из бюджета городского округа Щёлково субсиди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й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муниципальному бюджетному учреждению городского округа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,</w:t>
            </w:r>
            <w:r w:rsidRPr="009E5805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 части</w:t>
            </w:r>
            <w:r w:rsidR="00D4475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использования средств субсидии</w:t>
            </w: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BA2050" w:rsidRDefault="00BA2050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E15858" w:rsidRPr="00ED0130" w:rsidTr="00BF4785">
        <w:trPr>
          <w:trHeight w:val="533"/>
        </w:trPr>
        <w:tc>
          <w:tcPr>
            <w:tcW w:w="567" w:type="dxa"/>
            <w:vAlign w:val="center"/>
          </w:tcPr>
          <w:p w:rsidR="00E15858" w:rsidRDefault="00BA2050" w:rsidP="00BA205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E15858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E15858" w:rsidRPr="00DA7083" w:rsidRDefault="00E15858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требований, предъявляемых к регистру бухгалтерского учёта.</w:t>
            </w:r>
          </w:p>
        </w:tc>
        <w:tc>
          <w:tcPr>
            <w:tcW w:w="1411" w:type="dxa"/>
            <w:vAlign w:val="center"/>
          </w:tcPr>
          <w:p w:rsidR="00E15858" w:rsidRDefault="00D16F06" w:rsidP="00D1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444EA6" w:rsidRDefault="00444EA6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D4475C" w:rsidRDefault="00D4475C" w:rsidP="00A24BC0">
      <w:pPr>
        <w:spacing w:before="120" w:after="0" w:line="240" w:lineRule="auto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A24BC0">
      <w:pPr>
        <w:spacing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042B9C" w:rsidRDefault="001C44FE" w:rsidP="001C4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8E0F83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8E0F83" w:rsidRPr="00042B9C" w:rsidRDefault="008E0F83" w:rsidP="001C44FE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1C44FE">
              <w:rPr>
                <w:rFonts w:ascii="Times New Roman" w:hAnsi="Times New Roman"/>
              </w:rPr>
              <w:t>6</w:t>
            </w:r>
            <w:r w:rsidR="0048049E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B11E2B" w:rsidRDefault="001C44FE" w:rsidP="001C44FE">
            <w:r w:rsidRPr="001C44FE">
              <w:rPr>
                <w:rFonts w:ascii="Times New Roman" w:hAnsi="Times New Roman"/>
                <w:sz w:val="24"/>
                <w:szCs w:val="24"/>
              </w:rPr>
              <w:t>80 452,13</w:t>
            </w:r>
          </w:p>
        </w:tc>
        <w:tc>
          <w:tcPr>
            <w:tcW w:w="2126" w:type="dxa"/>
            <w:vAlign w:val="center"/>
          </w:tcPr>
          <w:p w:rsidR="008E0F83" w:rsidRPr="00C70D49" w:rsidRDefault="00BD4D4A" w:rsidP="001C44F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</w:t>
            </w:r>
            <w:r w:rsidR="001C44FE">
              <w:rPr>
                <w:rFonts w:ascii="Times New Roman" w:hAnsi="Times New Roman"/>
                <w:sz w:val="24"/>
                <w:szCs w:val="24"/>
              </w:rPr>
              <w:t>12</w:t>
            </w:r>
            <w:r w:rsidR="008E0F83" w:rsidRPr="00C70D49">
              <w:rPr>
                <w:rFonts w:ascii="Times New Roman" w:hAnsi="Times New Roman"/>
                <w:sz w:val="24"/>
                <w:szCs w:val="24"/>
              </w:rPr>
              <w:t>.202</w:t>
            </w:r>
            <w:r w:rsidR="00C90A4C" w:rsidRPr="00C70D4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48049E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042B9C" w:rsidRDefault="00444EA6" w:rsidP="00444EA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48049E" w:rsidRPr="00042B9C">
              <w:rPr>
                <w:rFonts w:ascii="Times New Roman" w:hAnsi="Times New Roman"/>
                <w:sz w:val="24"/>
                <w:szCs w:val="24"/>
              </w:rPr>
              <w:t>.202</w:t>
            </w:r>
            <w:r w:rsidR="005C74D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  <w:vAlign w:val="center"/>
          </w:tcPr>
          <w:p w:rsidR="0048049E" w:rsidRPr="00042B9C" w:rsidRDefault="0048049E" w:rsidP="00D16F06">
            <w:pPr>
              <w:jc w:val="center"/>
              <w:rPr>
                <w:rFonts w:ascii="Times New Roman" w:hAnsi="Times New Roman"/>
              </w:rPr>
            </w:pPr>
            <w:r w:rsidRPr="00042B9C">
              <w:rPr>
                <w:rFonts w:ascii="Times New Roman" w:hAnsi="Times New Roman"/>
              </w:rPr>
              <w:t>№ </w:t>
            </w:r>
            <w:r w:rsidR="00D16F06">
              <w:rPr>
                <w:rFonts w:ascii="Times New Roman" w:hAnsi="Times New Roman"/>
              </w:rPr>
              <w:t>8</w:t>
            </w:r>
            <w:r w:rsidRPr="00042B9C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Default="00444EA6" w:rsidP="00C90A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16F06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 000,00</w:t>
            </w:r>
          </w:p>
          <w:p w:rsidR="00C90A4C" w:rsidRDefault="00C90A4C" w:rsidP="00444EA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(штраф</w:t>
            </w:r>
            <w:r w:rsidR="00D16F06">
              <w:rPr>
                <w:rFonts w:ascii="Times New Roman" w:hAnsi="Times New Roman"/>
              </w:rPr>
              <w:t>ы</w:t>
            </w:r>
            <w:r>
              <w:rPr>
                <w:rFonts w:ascii="Times New Roman" w:hAnsi="Times New Roman"/>
              </w:rPr>
              <w:t>)</w:t>
            </w:r>
          </w:p>
        </w:tc>
        <w:tc>
          <w:tcPr>
            <w:tcW w:w="2126" w:type="dxa"/>
            <w:vAlign w:val="center"/>
          </w:tcPr>
          <w:p w:rsidR="0048049E" w:rsidRPr="00C70D49" w:rsidRDefault="00C90A4C" w:rsidP="00D16F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0D49">
              <w:rPr>
                <w:rFonts w:ascii="Times New Roman" w:hAnsi="Times New Roman"/>
                <w:sz w:val="24"/>
                <w:szCs w:val="24"/>
              </w:rPr>
              <w:t>30.</w:t>
            </w:r>
            <w:r w:rsidR="00D16F06">
              <w:rPr>
                <w:rFonts w:ascii="Times New Roman" w:hAnsi="Times New Roman"/>
                <w:sz w:val="24"/>
                <w:szCs w:val="24"/>
              </w:rPr>
              <w:t>12</w:t>
            </w:r>
            <w:r w:rsidRPr="00C70D49">
              <w:rPr>
                <w:rFonts w:ascii="Times New Roman" w:hAnsi="Times New Roman"/>
                <w:sz w:val="24"/>
                <w:szCs w:val="24"/>
              </w:rPr>
              <w:t>.2025</w:t>
            </w:r>
          </w:p>
        </w:tc>
      </w:tr>
    </w:tbl>
    <w:p w:rsidR="008801E2" w:rsidRPr="00342CBD" w:rsidRDefault="008801E2" w:rsidP="00D16F06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21A6" w:rsidRDefault="008E21A6" w:rsidP="00E020C6">
      <w:pPr>
        <w:spacing w:after="0" w:line="240" w:lineRule="auto"/>
      </w:pPr>
      <w:r>
        <w:separator/>
      </w:r>
    </w:p>
  </w:endnote>
  <w:endnote w:type="continuationSeparator" w:id="0">
    <w:p w:rsidR="008E21A6" w:rsidRDefault="008E21A6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21A6" w:rsidRDefault="008E21A6" w:rsidP="00E020C6">
      <w:pPr>
        <w:spacing w:after="0" w:line="240" w:lineRule="auto"/>
      </w:pPr>
      <w:r>
        <w:separator/>
      </w:r>
    </w:p>
  </w:footnote>
  <w:footnote w:type="continuationSeparator" w:id="0">
    <w:p w:rsidR="008E21A6" w:rsidRDefault="008E21A6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D16F06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595B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C44FE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26E47"/>
    <w:rsid w:val="002277B3"/>
    <w:rsid w:val="00257B0B"/>
    <w:rsid w:val="00265FDA"/>
    <w:rsid w:val="00266015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0F12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44EA6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C74D4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3C09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68E"/>
    <w:rsid w:val="0087733D"/>
    <w:rsid w:val="008801E2"/>
    <w:rsid w:val="00883691"/>
    <w:rsid w:val="00883778"/>
    <w:rsid w:val="00884D71"/>
    <w:rsid w:val="00885E96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21A6"/>
    <w:rsid w:val="008E3054"/>
    <w:rsid w:val="008F25E7"/>
    <w:rsid w:val="008F2788"/>
    <w:rsid w:val="008F3810"/>
    <w:rsid w:val="008F7525"/>
    <w:rsid w:val="0090179D"/>
    <w:rsid w:val="00906592"/>
    <w:rsid w:val="00907437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75B41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4BC0"/>
    <w:rsid w:val="00A25A36"/>
    <w:rsid w:val="00A27160"/>
    <w:rsid w:val="00A4138B"/>
    <w:rsid w:val="00A42800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829A9"/>
    <w:rsid w:val="00B944D4"/>
    <w:rsid w:val="00B94E5F"/>
    <w:rsid w:val="00BA0669"/>
    <w:rsid w:val="00BA2050"/>
    <w:rsid w:val="00BA3659"/>
    <w:rsid w:val="00BB16CC"/>
    <w:rsid w:val="00BB7894"/>
    <w:rsid w:val="00BD4D4A"/>
    <w:rsid w:val="00BD657D"/>
    <w:rsid w:val="00BD6CDD"/>
    <w:rsid w:val="00BD72A4"/>
    <w:rsid w:val="00BE0B84"/>
    <w:rsid w:val="00BE46C4"/>
    <w:rsid w:val="00BF3FD7"/>
    <w:rsid w:val="00BF4785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0D49"/>
    <w:rsid w:val="00C72D59"/>
    <w:rsid w:val="00C732DB"/>
    <w:rsid w:val="00C8396F"/>
    <w:rsid w:val="00C873FE"/>
    <w:rsid w:val="00C877ED"/>
    <w:rsid w:val="00C90A4C"/>
    <w:rsid w:val="00CA150E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16F06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475C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57E55"/>
    <w:rsid w:val="00E60FE9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56B4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5D9EBF-DB30-4969-999F-8EFCD1879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402</TotalTime>
  <Pages>1</Pages>
  <Words>337</Words>
  <Characters>1925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Князева</cp:lastModifiedBy>
  <cp:revision>59</cp:revision>
  <cp:lastPrinted>2024-02-16T13:05:00Z</cp:lastPrinted>
  <dcterms:created xsi:type="dcterms:W3CDTF">2022-06-09T06:45:00Z</dcterms:created>
  <dcterms:modified xsi:type="dcterms:W3CDTF">2025-09-10T07:11:00Z</dcterms:modified>
</cp:coreProperties>
</file>